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numPr>
          <w:ilvl w:val="0"/>
          <w:numId w:val="0"/>
        </w:numPr>
        <w:shd w:val="clear" w:color="auto" w:fill="FFFFFF"/>
        <w:spacing w:beforeAutospacing="0" w:afterAutospacing="0" w:line="255" w:lineRule="atLeast"/>
        <w:jc w:val="left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  <w:t>附件1：</w:t>
      </w:r>
    </w:p>
    <w:p>
      <w:pPr>
        <w:pStyle w:val="6"/>
        <w:widowControl/>
        <w:numPr>
          <w:ilvl w:val="0"/>
          <w:numId w:val="0"/>
        </w:numPr>
        <w:shd w:val="clear" w:color="auto" w:fill="FFFFFF"/>
        <w:spacing w:beforeAutospacing="0" w:afterAutospacing="0" w:line="255" w:lineRule="atLeast"/>
        <w:jc w:val="center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周口文理职业学院2023年人才引进岗位需求表</w:t>
      </w:r>
    </w:p>
    <w:tbl>
      <w:tblPr>
        <w:tblStyle w:val="7"/>
        <w:tblW w:w="8712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600"/>
        <w:gridCol w:w="1428"/>
        <w:gridCol w:w="1980"/>
        <w:gridCol w:w="1644"/>
        <w:gridCol w:w="660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计划</w:t>
            </w:r>
          </w:p>
        </w:tc>
        <w:tc>
          <w:tcPr>
            <w:tcW w:w="71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“双一流”高校全日制硕士研究生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副教授以上职称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（本科及以上学历）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政治学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副教授职称以上高层次人才年龄为45周岁以下，博士研究生年龄为40周岁以下，硕士研究生年龄为35周岁以下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1.学历、职称满足一项均可报名；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2.政治学专业要求中共党员；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3.同等条件下有工作经验者优先。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专业技术岗02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“双一流”高校全日制硕士研究生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副教授以上职称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（本科及以上学历）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学科教学（英语）、英语笔译、英语口译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专业技术岗03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“双一流”高校全日制硕士研究生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副教授以上职称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（本科及以上学历）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中国现当代文学、语言学及应用语言学、比较文学与世界文学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专业技术岗04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“双一流”高校全日制硕士研究生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副教授以上职称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（本科及以上学历）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教育技术学（信息技术方向）、职业技术教育学（职业指导方向）各1人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专业技术岗05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“双一流”高校全日制硕士研究生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副教授以上职称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（本科及以上学历）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专业技术岗06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“双一流”高校全日制硕士研究生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副教授以上职称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（本科及以上学历）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专业技术岗07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副教授以上职称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（本科及以上学历）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体育教育训练学、体育教学（运动舞蹈、乒乓球、篮球方向）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专业技术岗08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副教授以上职称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（本科及以上学历）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计算机系统结构、计算机软件与理论、软件工程、计算机技术等计算机类专业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</w:tbl>
    <w:p>
      <w:pPr>
        <w:pStyle w:val="6"/>
        <w:widowControl/>
        <w:numPr>
          <w:ilvl w:val="0"/>
          <w:numId w:val="0"/>
        </w:numPr>
        <w:shd w:val="clear" w:color="auto" w:fill="FFFFFF"/>
        <w:spacing w:beforeAutospacing="0" w:afterAutospacing="0" w:line="255" w:lineRule="atLeast"/>
        <w:jc w:val="center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</w:pPr>
    </w:p>
    <w:p>
      <w:pPr>
        <w:pStyle w:val="6"/>
        <w:widowControl/>
        <w:numPr>
          <w:ilvl w:val="0"/>
          <w:numId w:val="0"/>
        </w:numPr>
        <w:shd w:val="clear" w:color="auto" w:fill="FFFFFF"/>
        <w:spacing w:beforeAutospacing="0" w:afterAutospacing="0" w:line="255" w:lineRule="atLeast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</w:pPr>
    </w:p>
    <w:p>
      <w:pPr>
        <w:spacing w:line="580" w:lineRule="exact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</w:pPr>
    </w:p>
    <w:sectPr>
      <w:pgSz w:w="11906" w:h="16838"/>
      <w:pgMar w:top="1701" w:right="1417" w:bottom="170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B9B996E-AB2F-4386-8DEE-6AECA7141B7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6220C2F-0B4D-473F-9763-8ECF734AB65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zNTljZDAxN2E3MmIyYTZiMTE5MTNjOTNjOTU3OGQifQ=="/>
  </w:docVars>
  <w:rsids>
    <w:rsidRoot w:val="00172A27"/>
    <w:rsid w:val="01133EF3"/>
    <w:rsid w:val="0185005A"/>
    <w:rsid w:val="027B25CF"/>
    <w:rsid w:val="06832B99"/>
    <w:rsid w:val="08501B93"/>
    <w:rsid w:val="0D55758F"/>
    <w:rsid w:val="14AD2C23"/>
    <w:rsid w:val="14BD2A12"/>
    <w:rsid w:val="15AB38ED"/>
    <w:rsid w:val="16745CB5"/>
    <w:rsid w:val="19745BBF"/>
    <w:rsid w:val="1BA949E0"/>
    <w:rsid w:val="1C7E1FC6"/>
    <w:rsid w:val="1CFA1E16"/>
    <w:rsid w:val="1E7F4E61"/>
    <w:rsid w:val="1E99592B"/>
    <w:rsid w:val="207F0455"/>
    <w:rsid w:val="21F94C38"/>
    <w:rsid w:val="23FA1C4A"/>
    <w:rsid w:val="249E65A3"/>
    <w:rsid w:val="286F5EE9"/>
    <w:rsid w:val="2B6E0BC0"/>
    <w:rsid w:val="2B893597"/>
    <w:rsid w:val="2E3D5CCC"/>
    <w:rsid w:val="2F1572A2"/>
    <w:rsid w:val="301E28E0"/>
    <w:rsid w:val="332B6FFB"/>
    <w:rsid w:val="337759B2"/>
    <w:rsid w:val="33EF9626"/>
    <w:rsid w:val="33F529C2"/>
    <w:rsid w:val="349E4408"/>
    <w:rsid w:val="34F94CD2"/>
    <w:rsid w:val="35D2691D"/>
    <w:rsid w:val="35F048FA"/>
    <w:rsid w:val="3630206B"/>
    <w:rsid w:val="369D19AA"/>
    <w:rsid w:val="36E224B4"/>
    <w:rsid w:val="36E74A97"/>
    <w:rsid w:val="37BF5EEE"/>
    <w:rsid w:val="3AAF14FD"/>
    <w:rsid w:val="3AE76F66"/>
    <w:rsid w:val="3D6C4EF4"/>
    <w:rsid w:val="3DDE29E0"/>
    <w:rsid w:val="3FCD2A3E"/>
    <w:rsid w:val="45F04C60"/>
    <w:rsid w:val="46835391"/>
    <w:rsid w:val="48B63E7D"/>
    <w:rsid w:val="4A0148DD"/>
    <w:rsid w:val="4AA20B5D"/>
    <w:rsid w:val="4B7C2867"/>
    <w:rsid w:val="4C8F021D"/>
    <w:rsid w:val="4C9C2D03"/>
    <w:rsid w:val="4D626C7C"/>
    <w:rsid w:val="4EAA4C16"/>
    <w:rsid w:val="519B6664"/>
    <w:rsid w:val="527E5A6D"/>
    <w:rsid w:val="52AC4321"/>
    <w:rsid w:val="53641925"/>
    <w:rsid w:val="53BB7215"/>
    <w:rsid w:val="55894DF3"/>
    <w:rsid w:val="570672F6"/>
    <w:rsid w:val="570944B5"/>
    <w:rsid w:val="58CD0DC1"/>
    <w:rsid w:val="5C253A99"/>
    <w:rsid w:val="5E190CDE"/>
    <w:rsid w:val="5EA813A3"/>
    <w:rsid w:val="5FB70F57"/>
    <w:rsid w:val="6092740A"/>
    <w:rsid w:val="61225516"/>
    <w:rsid w:val="6477283B"/>
    <w:rsid w:val="64C0283F"/>
    <w:rsid w:val="66623BD0"/>
    <w:rsid w:val="66D31B61"/>
    <w:rsid w:val="6A354855"/>
    <w:rsid w:val="6AEA5EDC"/>
    <w:rsid w:val="6B56531F"/>
    <w:rsid w:val="6BF249BB"/>
    <w:rsid w:val="71B26102"/>
    <w:rsid w:val="7315786E"/>
    <w:rsid w:val="7362559D"/>
    <w:rsid w:val="74DD220C"/>
    <w:rsid w:val="755F2CCE"/>
    <w:rsid w:val="75EB1584"/>
    <w:rsid w:val="75FF7C04"/>
    <w:rsid w:val="767C36ED"/>
    <w:rsid w:val="78F43929"/>
    <w:rsid w:val="79D4525B"/>
    <w:rsid w:val="7B56CEC2"/>
    <w:rsid w:val="7BA42F46"/>
    <w:rsid w:val="7D9F7836"/>
    <w:rsid w:val="7E5D2749"/>
    <w:rsid w:val="7EFE7DF3"/>
    <w:rsid w:val="7F2320F8"/>
    <w:rsid w:val="ACF6CF05"/>
    <w:rsid w:val="DABB3CD7"/>
    <w:rsid w:val="F535CA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Char"/>
    <w:basedOn w:val="1"/>
    <w:qFormat/>
    <w:uiPriority w:val="0"/>
    <w:rPr>
      <w:rFonts w:ascii="Times New Roman" w:hAnsi="Times New Roman" w:eastAsia="宋体" w:cs="Times New Roman"/>
    </w:rPr>
  </w:style>
  <w:style w:type="character" w:customStyle="1" w:styleId="12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Style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583</Words>
  <Characters>600</Characters>
  <Lines>35</Lines>
  <Paragraphs>9</Paragraphs>
  <TotalTime>2</TotalTime>
  <ScaleCrop>false</ScaleCrop>
  <LinksUpToDate>false</LinksUpToDate>
  <CharactersWithSpaces>600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2020-10-10T15:54:00Z</dcterms:created>
  <dc:creator>zkwyl</dc:creator>
  <cp:lastModifiedBy>我叫不冲动</cp:lastModifiedBy>
  <cp:lastPrinted>2022-09-19T07:02:00Z</cp:lastPrinted>
  <dcterms:modified xsi:type="dcterms:W3CDTF">2023-05-29T10:13:29Z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547444922D3F4BDB88D1B1A249CBB5DC_13</vt:lpwstr>
  </property>
</Properties>
</file>